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58" w:rsidRPr="00361DC3" w:rsidRDefault="00485658" w:rsidP="0047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361DC3" w:rsidRPr="00361DC3" w:rsidRDefault="00653224" w:rsidP="00361DC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1" name="Рисунок 1" descr="M:\Изображение 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Изображение 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24" w:rsidRDefault="00653224" w:rsidP="0047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224" w:rsidRDefault="00653224" w:rsidP="0047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788" w:rsidRPr="00361DC3" w:rsidRDefault="00475788" w:rsidP="0047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Введение.</w:t>
      </w:r>
    </w:p>
    <w:p w:rsidR="00475788" w:rsidRPr="00CA2F51" w:rsidRDefault="00475788" w:rsidP="00362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8">
        <w:rPr>
          <w:rFonts w:ascii="Times New Roman" w:eastAsia="Times New Roman" w:hAnsi="Times New Roman" w:cs="Times New Roman"/>
          <w:sz w:val="24"/>
          <w:szCs w:val="24"/>
        </w:rPr>
        <w:t>Программа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(далее Программа) на 2011</w:t>
      </w:r>
      <w:r w:rsidRPr="00880008">
        <w:rPr>
          <w:rFonts w:ascii="Times New Roman" w:eastAsia="Times New Roman" w:hAnsi="Times New Roman" w:cs="Times New Roman"/>
          <w:sz w:val="24"/>
          <w:szCs w:val="24"/>
        </w:rPr>
        <w:t xml:space="preserve"> - 2015 г.г. представляет собой долгосрочный нормативно-управленческий документ, представляющий  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 их оценки.</w:t>
      </w:r>
      <w:r w:rsidRPr="00880008">
        <w:rPr>
          <w:rFonts w:ascii="Times New Roman" w:eastAsia="Times New Roman" w:hAnsi="Times New Roman" w:cs="Times New Roman"/>
          <w:sz w:val="24"/>
          <w:szCs w:val="24"/>
        </w:rPr>
        <w:br/>
        <w:t>Основные цели и задачи Программы соответствуют целям и задачам  Федеральной программы развития образования, национальной образовательной инициативе «Наша новая школа», учитывают социально-экономические, культ</w:t>
      </w:r>
      <w:r>
        <w:rPr>
          <w:rFonts w:ascii="Times New Roman" w:eastAsia="Times New Roman" w:hAnsi="Times New Roman" w:cs="Times New Roman"/>
          <w:sz w:val="24"/>
          <w:szCs w:val="24"/>
        </w:rPr>
        <w:t>ур</w:t>
      </w:r>
      <w:r w:rsidR="00362249">
        <w:rPr>
          <w:rFonts w:ascii="Times New Roman" w:eastAsia="Times New Roman" w:hAnsi="Times New Roman" w:cs="Times New Roman"/>
          <w:sz w:val="24"/>
          <w:szCs w:val="24"/>
        </w:rPr>
        <w:t xml:space="preserve">ные, демографические и другие </w:t>
      </w:r>
      <w:r w:rsidRPr="00880008">
        <w:rPr>
          <w:rFonts w:ascii="Times New Roman" w:eastAsia="Times New Roman" w:hAnsi="Times New Roman" w:cs="Times New Roman"/>
          <w:sz w:val="24"/>
          <w:szCs w:val="24"/>
        </w:rPr>
        <w:t>особенности окружающего социума.</w:t>
      </w:r>
      <w:r w:rsidRPr="00880008">
        <w:rPr>
          <w:rFonts w:ascii="Times New Roman" w:eastAsia="Times New Roman" w:hAnsi="Times New Roman" w:cs="Times New Roman"/>
          <w:sz w:val="24"/>
          <w:szCs w:val="24"/>
        </w:rPr>
        <w:br/>
        <w:t>В процессе реализации Программы в рамках деятельности школы предполагается развитие модели школы, которая всесторонне учитывает сущность, содержание, организацию, а также условия и факторы продуктивного процесса обучения и воспитания.</w:t>
      </w:r>
    </w:p>
    <w:p w:rsidR="00475788" w:rsidRPr="00880008" w:rsidRDefault="00475788" w:rsidP="00362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0008">
        <w:rPr>
          <w:rFonts w:ascii="Times New Roman" w:eastAsia="Times New Roman" w:hAnsi="Times New Roman" w:cs="Times New Roman"/>
          <w:b/>
          <w:bCs/>
          <w:sz w:val="24"/>
          <w:szCs w:val="24"/>
        </w:rPr>
        <w:t>I. Паспорт Программы развития школы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6"/>
        <w:gridCol w:w="6589"/>
      </w:tblGrid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F13AF5" w:rsidRDefault="00475788" w:rsidP="00900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3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Программа развития 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муниципального общеобразовательного учреждения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«Усятская средняя общеобразовательная школа» Бийского </w:t>
            </w: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Алтай</w:t>
            </w: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ского края 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 2011</w:t>
            </w: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2015 годы</w:t>
            </w:r>
          </w:p>
        </w:tc>
      </w:tr>
      <w:tr w:rsidR="00475788" w:rsidRPr="00880008" w:rsidTr="009007DD">
        <w:trPr>
          <w:trHeight w:val="4249"/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  "Об образовании" от 10.07.1992 г. № 3266-1 в редакции от 13.02.2009 г.</w:t>
            </w:r>
          </w:p>
          <w:p w:rsidR="00475788" w:rsidRPr="00880008" w:rsidRDefault="00475788" w:rsidP="009007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доктрина образования, утвержденная Постановлением  Правительства РФ № 751 от 4.10.2000 г.</w:t>
            </w:r>
          </w:p>
          <w:p w:rsidR="00475788" w:rsidRPr="00880008" w:rsidRDefault="00475788" w:rsidP="009007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Конвенция о правах ребенка </w:t>
            </w:r>
          </w:p>
          <w:p w:rsidR="00475788" w:rsidRPr="00880008" w:rsidRDefault="00475788" w:rsidP="009007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образовательная инициатива «Наша новая школа» (2009г.) </w:t>
            </w:r>
          </w:p>
          <w:p w:rsidR="00475788" w:rsidRDefault="00475788" w:rsidP="009007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информатизации сферы образования Российской Федерации</w:t>
            </w:r>
          </w:p>
          <w:p w:rsidR="00475788" w:rsidRPr="00880008" w:rsidRDefault="00475788" w:rsidP="009007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ведомственная целевая программа «Развитие образования в Алтайском крае» на 2011-2013 год</w:t>
            </w:r>
          </w:p>
          <w:p w:rsidR="00475788" w:rsidRDefault="00475788" w:rsidP="009007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75788" w:rsidRPr="00880008" w:rsidRDefault="00475788" w:rsidP="009007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88" w:rsidRPr="00880008" w:rsidTr="009007DD">
        <w:trPr>
          <w:trHeight w:val="921"/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2011-2015 годы</w:t>
            </w:r>
          </w:p>
        </w:tc>
      </w:tr>
      <w:tr w:rsidR="00475788" w:rsidRPr="00880008" w:rsidTr="009007DD">
        <w:trPr>
          <w:trHeight w:val="4039"/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 реализации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CA2F51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этап (2011-2012) – констатирующий (направлен на  определение дальнейших  путей развития школы  в условиях    реализации приоритетного национального проекта  «Образование» и инициативы Президента «Наша новая школа»)</w:t>
            </w:r>
          </w:p>
          <w:p w:rsidR="00475788" w:rsidRPr="00CA2F51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этап (2012-2014) – формирующий (направлен на осуществление  перехода образовательного учреждения в новое качественное состояние с учетом изменяющейся  образовательной среды)</w:t>
            </w:r>
          </w:p>
          <w:p w:rsidR="00475788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этап (2014-2015) – обобщающий (предполагает анализ достигнутых результатов и определение перспектив дальнейшего развития школы)</w:t>
            </w: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 управления Программой, ответственные исполнители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 Корректировка программы осуществляется советом школы. Управление реализацией программы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яется директором и заместителем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школы по учебно-воспитательной работе</w:t>
            </w: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B97460" w:rsidRDefault="00475788" w:rsidP="00B70188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интеллектуального, нравственного, физического, эстетического развития личности ребенка, формирования ключевых компетентностей, сохранения и укрепления здоровья школьников, развития практической направленности образовательных программ</w:t>
            </w:r>
          </w:p>
          <w:p w:rsidR="00475788" w:rsidRPr="00880008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34508A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8A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Разработать и реализовать инновационные образовательные программы, рекомендуемые новыми Федеральными Государственными Образовательными Стандартами.</w:t>
            </w:r>
            <w:r w:rsidRPr="00345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Создать эффективную, постоянно действующую систему непрерывного образования педагогов и учащихся.</w:t>
            </w:r>
            <w:r w:rsidRPr="00345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Создать благоприятные условия, гарантирующие сохранность здоровья участников образовательного процесса.</w:t>
            </w:r>
            <w:r w:rsidRPr="00345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4.Создать условия для социальной адаптации обучающихся.</w:t>
            </w:r>
            <w:r w:rsidRPr="00345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5.Формировать высокую правовую культуру всех участников образовательного процесса.</w:t>
            </w:r>
            <w:r w:rsidRPr="003450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педагогического коллектива в инновационные процессы по основным направлениям программы, а также отдельных проектов </w:t>
            </w:r>
          </w:p>
          <w:p w:rsidR="00475788" w:rsidRPr="00880008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Предполагаемые источники финансирования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внебюджетные </w:t>
            </w: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Ожидаемые конечные результаты реализации  Программы. 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E94C79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94C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и воспитания, что обеспечит повышение уровня конкурентоспособности и мобильности выпускников школы</w:t>
            </w:r>
          </w:p>
          <w:p w:rsidR="00475788" w:rsidRPr="00CA2F51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Освоение эффективных образовательных технологий в деятельности школы,  совершенствование  используемых методов обучения и воспитания, будут способствовать  развитию у школьников мотивации к обучению и получению высокого уровня знаний, </w:t>
            </w: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базовых  ключевых компетентностей.</w:t>
            </w:r>
          </w:p>
          <w:p w:rsidR="00475788" w:rsidRPr="00CA2F51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  Реализация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проектов </w:t>
            </w: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«Здоровье», «Одаренные дети»,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позволит </w:t>
            </w: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структурировать  подходы к содержанию образовательной деятельности школы  и привлечь  внимание к основным проблемам, требующим первостепенного решения.</w:t>
            </w:r>
          </w:p>
          <w:p w:rsidR="00475788" w:rsidRPr="00CA2F51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  профессионального мастерства педагогов  будет способствовать повышению качества обучения и воспитания школьников, внедрению личностно-ориентированного образования,  что в конечном итоге приведет к созданию оптимальной модели общеобразовательной школы,  способствующей максимальному раскрытию  творческого потенциала педагогов и учащихся, сохранению и укреплению  их здоровья.</w:t>
            </w:r>
          </w:p>
          <w:p w:rsidR="00475788" w:rsidRPr="00CA2F51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      </w:r>
          </w:p>
          <w:p w:rsidR="00475788" w:rsidRPr="00352982" w:rsidRDefault="00475788" w:rsidP="00B70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Укрепление  материально-технической  базы школы будет способствовать  эффективной реализации данной программы.</w:t>
            </w: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Разработчики Программы 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едагогический коллектив школы.</w:t>
            </w: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образовательного процесса: администрация ОУ, педагоги ОУ, учащиеся, родители; социальные партнеры школы</w:t>
            </w:r>
          </w:p>
        </w:tc>
      </w:tr>
      <w:tr w:rsidR="00475788" w:rsidRPr="00880008" w:rsidTr="009007DD">
        <w:trPr>
          <w:tblCellSpacing w:w="0" w:type="dxa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  за</w:t>
            </w:r>
            <w:proofErr w:type="gramEnd"/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руководителей методических объединений – один раз в полугодие.</w:t>
            </w:r>
          </w:p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директора школы на Педагогическом совете (один раз в год).</w:t>
            </w:r>
          </w:p>
          <w:p w:rsidR="00475788" w:rsidRPr="00880008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информационный доклад школы (сентябрь, ежегодно).</w:t>
            </w:r>
          </w:p>
        </w:tc>
      </w:tr>
    </w:tbl>
    <w:p w:rsidR="00475788" w:rsidRDefault="00475788" w:rsidP="00475788"/>
    <w:p w:rsidR="00475788" w:rsidRPr="00A96E0C" w:rsidRDefault="00475788" w:rsidP="00475788">
      <w:pPr>
        <w:rPr>
          <w:rFonts w:ascii="Times New Roman" w:hAnsi="Times New Roman" w:cs="Times New Roman"/>
          <w:b/>
          <w:sz w:val="24"/>
          <w:szCs w:val="24"/>
        </w:rPr>
      </w:pPr>
      <w:r w:rsidRPr="00A96E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6E0C">
        <w:rPr>
          <w:rFonts w:ascii="Times New Roman" w:hAnsi="Times New Roman" w:cs="Times New Roman"/>
          <w:b/>
          <w:sz w:val="24"/>
          <w:szCs w:val="24"/>
        </w:rPr>
        <w:t>. Паспорт МОУ «Усятская средняя общеобразовательная школа»</w:t>
      </w:r>
    </w:p>
    <w:tbl>
      <w:tblPr>
        <w:tblStyle w:val="a5"/>
        <w:tblW w:w="0" w:type="auto"/>
        <w:tblLook w:val="04A0"/>
      </w:tblPr>
      <w:tblGrid>
        <w:gridCol w:w="2698"/>
        <w:gridCol w:w="6873"/>
      </w:tblGrid>
      <w:tr w:rsidR="00475788" w:rsidRPr="001608F2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общеобразовательного учреждения</w:t>
            </w:r>
            <w:r w:rsidRPr="00A61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73" w:type="dxa"/>
          </w:tcPr>
          <w:p w:rsidR="00475788" w:rsidRPr="001608F2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общеобразовательное учреждение «Усятская средняя общеобразовательная школа» Бийского района Алтайского края</w:t>
            </w:r>
          </w:p>
        </w:tc>
      </w:tr>
      <w:tr w:rsidR="00475788" w:rsidRPr="001608F2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Организационно-правовая форма учреждения</w:t>
            </w:r>
            <w:r w:rsidRPr="00A61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73" w:type="dxa"/>
          </w:tcPr>
          <w:p w:rsidR="00475788" w:rsidRPr="001608F2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учреждение</w:t>
            </w:r>
          </w:p>
        </w:tc>
      </w:tr>
      <w:tr w:rsidR="00475788" w:rsidRPr="00A614ED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Учредитель: </w:t>
            </w:r>
          </w:p>
        </w:tc>
        <w:tc>
          <w:tcPr>
            <w:tcW w:w="6873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Комитет администрации Бийского района по образованию и делам молодёжи</w:t>
            </w:r>
          </w:p>
        </w:tc>
      </w:tr>
      <w:tr w:rsidR="00475788" w:rsidRPr="001608F2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основания: </w:t>
            </w:r>
          </w:p>
        </w:tc>
        <w:tc>
          <w:tcPr>
            <w:tcW w:w="6873" w:type="dxa"/>
          </w:tcPr>
          <w:p w:rsidR="00475788" w:rsidRPr="001608F2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1979</w:t>
            </w:r>
          </w:p>
        </w:tc>
      </w:tr>
      <w:tr w:rsidR="00475788" w:rsidRPr="001608F2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Юридический адрес: </w:t>
            </w:r>
          </w:p>
        </w:tc>
        <w:tc>
          <w:tcPr>
            <w:tcW w:w="6873" w:type="dxa"/>
          </w:tcPr>
          <w:p w:rsidR="00475788" w:rsidRPr="001608F2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160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659373, Алтайский край,  Бийский район, с. Усятское</w:t>
            </w:r>
            <w:r w:rsidRPr="0016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60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Советская</w:t>
            </w:r>
            <w:proofErr w:type="gramEnd"/>
            <w:r w:rsidRPr="0016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1608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   8324774516</w:t>
            </w:r>
          </w:p>
        </w:tc>
      </w:tr>
      <w:tr w:rsidR="00475788" w:rsidRPr="00A614ED" w:rsidTr="009007DD">
        <w:tc>
          <w:tcPr>
            <w:tcW w:w="2698" w:type="dxa"/>
          </w:tcPr>
          <w:p w:rsidR="00475788" w:rsidRPr="00A614ED" w:rsidRDefault="00475788" w:rsidP="009007DD">
            <w:pPr>
              <w:pStyle w:val="a4"/>
              <w:rPr>
                <w:b/>
                <w:color w:val="1F0E05"/>
                <w:sz w:val="22"/>
                <w:szCs w:val="22"/>
              </w:rPr>
            </w:pPr>
            <w:r w:rsidRPr="00A614ED">
              <w:rPr>
                <w:b/>
                <w:color w:val="1F0E05"/>
                <w:sz w:val="22"/>
                <w:szCs w:val="22"/>
              </w:rPr>
              <w:lastRenderedPageBreak/>
              <w:t xml:space="preserve">Адрес электронной почты: </w:t>
            </w:r>
          </w:p>
        </w:tc>
        <w:tc>
          <w:tcPr>
            <w:tcW w:w="6873" w:type="dxa"/>
          </w:tcPr>
          <w:p w:rsidR="00475788" w:rsidRPr="00A614ED" w:rsidRDefault="00475788" w:rsidP="009007DD">
            <w:pPr>
              <w:pStyle w:val="a4"/>
              <w:rPr>
                <w:sz w:val="22"/>
                <w:szCs w:val="22"/>
              </w:rPr>
            </w:pPr>
            <w:proofErr w:type="spellStart"/>
            <w:r>
              <w:rPr>
                <w:color w:val="1F0E05"/>
                <w:sz w:val="22"/>
                <w:szCs w:val="22"/>
                <w:lang w:val="en-US"/>
              </w:rPr>
              <w:t>usjatsk</w:t>
            </w:r>
            <w:proofErr w:type="spellEnd"/>
            <w:r w:rsidRPr="00A614ED">
              <w:rPr>
                <w:color w:val="1F0E05"/>
                <w:sz w:val="22"/>
                <w:szCs w:val="22"/>
              </w:rPr>
              <w:t>-</w:t>
            </w:r>
            <w:proofErr w:type="spellStart"/>
            <w:r w:rsidRPr="00A614ED">
              <w:rPr>
                <w:color w:val="1F0E05"/>
                <w:sz w:val="22"/>
                <w:szCs w:val="22"/>
                <w:lang w:val="en-US"/>
              </w:rPr>
              <w:t>scool</w:t>
            </w:r>
            <w:proofErr w:type="spellEnd"/>
            <w:r w:rsidRPr="00A614ED">
              <w:rPr>
                <w:color w:val="1F0E05"/>
                <w:sz w:val="22"/>
                <w:szCs w:val="22"/>
              </w:rPr>
              <w:t>@</w:t>
            </w:r>
            <w:proofErr w:type="spellStart"/>
            <w:r w:rsidRPr="00A614ED">
              <w:rPr>
                <w:color w:val="1F0E05"/>
                <w:sz w:val="22"/>
                <w:szCs w:val="22"/>
                <w:lang w:val="en-US"/>
              </w:rPr>
              <w:t>jandex</w:t>
            </w:r>
            <w:proofErr w:type="spellEnd"/>
            <w:r w:rsidRPr="00A614ED">
              <w:rPr>
                <w:color w:val="1F0E05"/>
                <w:sz w:val="22"/>
                <w:szCs w:val="22"/>
              </w:rPr>
              <w:t>.</w:t>
            </w:r>
            <w:proofErr w:type="spellStart"/>
            <w:r w:rsidRPr="00A614ED">
              <w:rPr>
                <w:color w:val="1F0E05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75788" w:rsidRPr="00A614ED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A614ED">
              <w:rPr>
                <w:rFonts w:ascii="Times New Roman" w:hAnsi="Times New Roman" w:cs="Times New Roman"/>
                <w:b/>
                <w:color w:val="1F0E05"/>
              </w:rPr>
              <w:t>Адрес  сайта:</w:t>
            </w:r>
            <w:r w:rsidRPr="00A614E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873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614ED">
              <w:rPr>
                <w:rFonts w:ascii="Times New Roman" w:hAnsi="Times New Roman" w:cs="Times New Roman"/>
                <w:bCs/>
              </w:rPr>
              <w:t>http://</w:t>
            </w:r>
            <w:proofErr w:type="spellStart"/>
            <w:r w:rsidRPr="00A614ED">
              <w:rPr>
                <w:rFonts w:ascii="Times New Roman" w:hAnsi="Times New Roman" w:cs="Times New Roman"/>
                <w:bCs/>
                <w:lang w:val="en-US"/>
              </w:rPr>
              <w:t>usjatskcool</w:t>
            </w:r>
            <w:proofErr w:type="spellEnd"/>
            <w:r w:rsidRPr="00A614ED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614ED">
              <w:rPr>
                <w:rFonts w:ascii="Times New Roman" w:hAnsi="Times New Roman" w:cs="Times New Roman"/>
                <w:bCs/>
              </w:rPr>
              <w:t>narod.ru</w:t>
            </w:r>
            <w:proofErr w:type="spellEnd"/>
          </w:p>
        </w:tc>
      </w:tr>
      <w:tr w:rsidR="00475788" w:rsidRPr="00A614ED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Лицензия на </w:t>
            </w:r>
            <w:proofErr w:type="gramStart"/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  ведения</w:t>
            </w:r>
            <w:proofErr w:type="gramEnd"/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образовательной деятельности:</w:t>
            </w:r>
          </w:p>
        </w:tc>
        <w:tc>
          <w:tcPr>
            <w:tcW w:w="6873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</w:t>
            </w:r>
            <w:proofErr w:type="gramStart"/>
            <w:r w:rsidRPr="00A61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A61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296357, регистрационный №  428,  дата выдачи лицензии  26.05.2008 действительна по   26.05.2013 г</w:t>
            </w:r>
          </w:p>
        </w:tc>
      </w:tr>
      <w:tr w:rsidR="00475788" w:rsidRPr="00A614ED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о государственной аккредитации:</w:t>
            </w: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873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22АА 000150, </w:t>
            </w:r>
            <w:proofErr w:type="gramStart"/>
            <w:r w:rsidRPr="00A614E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A61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245 от 16.04.2010 года.</w:t>
            </w:r>
          </w:p>
        </w:tc>
      </w:tr>
      <w:tr w:rsidR="00475788" w:rsidRPr="00A614ED" w:rsidTr="009007DD">
        <w:tc>
          <w:tcPr>
            <w:tcW w:w="2698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Государственная регистрация юридического лица:</w:t>
            </w:r>
          </w:p>
        </w:tc>
        <w:tc>
          <w:tcPr>
            <w:tcW w:w="6873" w:type="dxa"/>
          </w:tcPr>
          <w:p w:rsidR="00475788" w:rsidRPr="00A614ED" w:rsidRDefault="00475788" w:rsidP="00900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Серия   22 </w:t>
            </w:r>
            <w:r w:rsidRPr="00A61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0034724655,  выдан  14.04.2011 г. </w:t>
            </w:r>
            <w:proofErr w:type="gramStart"/>
            <w:r w:rsidRPr="00A61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Межрайонной</w:t>
            </w:r>
            <w:proofErr w:type="gramEnd"/>
            <w:r w:rsidRPr="00A61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ИФНС №10 по Алтайскому краю</w:t>
            </w:r>
          </w:p>
        </w:tc>
      </w:tr>
    </w:tbl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1A2EEA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работы школа зарекомендовала себя как общеобразовательное учреждение с прочными знаниями, высоким уровнем поступления в высшие и средние специальные учебные заведения, со своими традициями, с трудолюбивым коллективом, находящемся всегда в поиске.</w:t>
      </w:r>
      <w:proofErr w:type="gramEnd"/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Сельская школа дает не пониженное по сравнению с </w:t>
      </w: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городским</w:t>
      </w:r>
      <w:proofErr w:type="gram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образование, а качественно иное, ориентированное на более тесное взаимодействие человека с природой, на усвоение культурных традиций, моральных устоев.</w:t>
      </w:r>
    </w:p>
    <w:p w:rsidR="00475788" w:rsidRPr="00C91B17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практически нет текучести кадров, в течение многих лет работает стабильный коллектив, который постоянно повышает свое профессиональное мастерство.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4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     Численность </w:t>
      </w:r>
      <w:proofErr w:type="gramStart"/>
      <w:r w:rsidRPr="00E94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89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- из них: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- 30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– 42</w:t>
      </w:r>
    </w:p>
    <w:p w:rsidR="00475788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средней              -    17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E94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      Число классов-комплектов по ступеням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I ступень  (1-4 классы) -  4 класса-комплекта                                           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II ступень  (5-9) – 5 классов-комплектов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ступень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(10-11)</w:t>
      </w: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-2 класса-комплекта</w:t>
      </w:r>
    </w:p>
    <w:p w:rsidR="00475788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ИТОГО:     11 классов-комплектов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E94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       Режим работы школы: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5-11-х классов – шестидневная рабочая неделя.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1-4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ов   – пятидневная рабочая неделя.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уроков   –   40 минут.</w:t>
      </w:r>
    </w:p>
    <w:p w:rsidR="00475788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1-х класса - 35 минут, в феврале дополнительные недельные каникулы.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E94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Характеристика педагогического состава на 2010-2011  учебный год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а) Общее количество учителей, работающих в школе – 17 человек. 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г) Характеристика по   категориям, званиям: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  высшая категория - 2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  I категория – 9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II категория – 2</w:t>
      </w:r>
    </w:p>
    <w:p w:rsidR="00475788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Имеют звания и награды: 2 человека </w:t>
      </w: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88" w:rsidRPr="00E94C79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4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5.        Состояние материально-технической базы.</w:t>
      </w:r>
    </w:p>
    <w:p w:rsidR="00475788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имеются: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стадион, спортзал, пришкольный участок</w:t>
      </w:r>
      <w:r w:rsidRPr="00E94C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мастерская, оборудованная различными станками, библиотека, столовая на 60 посадочных мест, компьютерный класс, </w:t>
      </w:r>
      <w:proofErr w:type="spellStart"/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E94C79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школьный музей, 12 учебных кабинетов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94C79">
        <w:rPr>
          <w:rFonts w:ascii="Times New Roman" w:hAnsi="Times New Roman" w:cs="Times New Roman"/>
          <w:color w:val="1F0E05"/>
          <w:sz w:val="24"/>
          <w:szCs w:val="24"/>
        </w:rPr>
        <w:t>оснащенность компьютерной техникой  –    </w:t>
      </w:r>
      <w:r w:rsidRPr="00E94C79">
        <w:rPr>
          <w:rFonts w:ascii="Times New Roman" w:hAnsi="Times New Roman" w:cs="Times New Roman"/>
          <w:sz w:val="24"/>
          <w:szCs w:val="24"/>
        </w:rPr>
        <w:t>13 компьютеров, 3 принтера,1 многофункциональное устройство, 3 проектора, интерактивная доска, 3 ноутбука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F0E05"/>
          <w:sz w:val="24"/>
          <w:szCs w:val="24"/>
        </w:rPr>
        <w:t>наличие школьного автобуса,</w:t>
      </w:r>
      <w:r w:rsidRPr="002B6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полученного</w:t>
      </w:r>
      <w:r w:rsidRPr="002B61DB">
        <w:rPr>
          <w:rFonts w:ascii="Times New Roman" w:hAnsi="Times New Roman" w:cs="Times New Roman"/>
        </w:rPr>
        <w:t xml:space="preserve"> школой в 2008 году в рамках национального проекта «Школьный автобус»</w:t>
      </w:r>
      <w:proofErr w:type="gramEnd"/>
    </w:p>
    <w:p w:rsidR="00475788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475788" w:rsidRPr="002B61DB" w:rsidRDefault="00475788" w:rsidP="004757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1D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61DB">
        <w:rPr>
          <w:rFonts w:ascii="Times New Roman" w:hAnsi="Times New Roman" w:cs="Times New Roman"/>
          <w:b/>
          <w:sz w:val="24"/>
          <w:szCs w:val="24"/>
        </w:rPr>
        <w:t>.</w:t>
      </w:r>
      <w:r w:rsidRPr="00475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DB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модернизации российского  образования, разработка образовательных стандартов,  информатизация образовательной среды   определяют новые ориентиры в развитии  образовательного учреждения, помогают  создать организационно-</w:t>
      </w: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экономические  механизмы</w:t>
      </w:r>
      <w:proofErr w:type="gram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  достижения поставленных образовательных целей.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Программно-целевой подход  к управлению развитием образования помогает четко спланировать приоритетные направления деятельности школы, видеть перспективу развития образования в конкретном ОУ и в регионе  в целом, своевременно и эффективно решать возникающие проблемы.</w:t>
      </w:r>
      <w:proofErr w:type="gramEnd"/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вышеназванных документов были определены   приоритетные направления развития школы в 2007-2010 годах:   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р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   ведущих компетентностей  учащихся на основе личностно-ориентированного подхода   на уроках и внеурочных мероприятиях;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с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  благоприятных условий для самопознания, саморазвития и самореализации учащихся;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 в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заимодействие с родителями,   общественными организациями, заинтересованными службами и ведомствами по вопросам образовательной деятельности школы.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школы и </w:t>
      </w:r>
      <w:proofErr w:type="spell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</w:t>
      </w:r>
      <w:proofErr w:type="spell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работе по решению названных задач  опирались на Закон РФ «Об образовании», Устав школы, 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письма и рекомендации МО РФ, краевые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районные и </w:t>
      </w:r>
      <w:proofErr w:type="spell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внутришкольные</w:t>
      </w:r>
      <w:proofErr w:type="spell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приказы и другие документы, в которых определен круг вопросов о правах и обязанностях участников образовательного процесса.</w:t>
      </w:r>
    </w:p>
    <w:p w:rsidR="00B70188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Приведённые выше результаты работы школы, кадровое и материальное оснащение школы, дают основания считать, что  коллектив  в основном успешно реализовал Программу развития, разработанную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 году и рассчитанную до 2011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В течение этого времени ОУ успешно решало заложенные в Программе задачи умственного, нравственного, социального и физического развития учащихся. Каждому ребёнку были созданы необходимые условия для его для его личностного развития, удовлетворения его потребностей и возможностей в получении образования.</w:t>
      </w:r>
    </w:p>
    <w:p w:rsidR="00475788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обучения строился на основе государственных программ</w:t>
      </w: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уделялось вопросам сохранения здоровья учащихся, внедрения </w:t>
      </w:r>
      <w:proofErr w:type="spell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соответствия условий обучения санитарно-гигиеническим нормам, пропаганде здорового образа жизни среди учащихся и родителей. В школе функционировали творческие группы учителей по общим педагогическим проблемам, успешно решалась задача повышения профессионального мастерства учителей, переподготовки </w:t>
      </w:r>
      <w:proofErr w:type="spell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педкадров</w:t>
      </w:r>
      <w:proofErr w:type="spell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результате вся воспитательная работа в школе  строилась на основе реализации разработанных воспитательных программ «Одаренные дети», «Здоровье»,  «Родник».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Наиболее успешно был реализован план перехода школы в новое качественное состояние по следующим направлениям программы развития: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*    обновление содержания образования в соответствии с Концепцией модернизации российского образования; изменения в технологиях обучения,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*   использование новых информационных технологий;  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Но говорить о полном решении заявленных целей и задач нельзя: необходимо активизировать работу по внедрению инноваций в деятельность школы, систематизировать внедрение информационных технологий, развивать общественное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 и внешние связи школы.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значительной части школьников не сформированы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отклонениями в здоровье.  Возможности информационных технологий не в полной мере используются учащимися как образовательный ресурс в учебной и  </w:t>
      </w:r>
      <w:proofErr w:type="spell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Большинство школьников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результатом образования, как отмечается в программе модернизации российского образования, должна стать не система знаний, умений и навыков сама по себе, а набор заявленных государством ключевых компетенций в интеллектуальной, общественно-политической, коммуникационной, информационной и прочих сферах.</w:t>
      </w:r>
      <w:proofErr w:type="gram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Следовательно, необходимо также отслеживать результаты образования с точки зрения сформированности ключевых компетенций, искать пути их повышения.</w:t>
      </w:r>
    </w:p>
    <w:p w:rsidR="00475788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это требует разработки новой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развития школы на 2011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-2015 годы.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проблемно-ориентированного анализа образовательной ситуации в школе можно выделить следующие, наиболее актуальные для школы проблемы, на решение которых должна быть направлена новая программа развития:</w:t>
      </w:r>
    </w:p>
    <w:p w:rsidR="00475788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Проблема первая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 обеспечение роста качества образования, оценка результатов образовательной деятельности школы.  (Анализ результатов работы школы по показателю уровня </w:t>
      </w:r>
      <w:proofErr w:type="spell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качества обучения и воспитания показал, что снижение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происходит при переходе на 3 ступень обучения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Проблема вторая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</w:t>
      </w:r>
      <w:r w:rsidR="00362249" w:rsidRPr="00362249">
        <w:rPr>
          <w:rFonts w:ascii="Times New Roman" w:eastAsia="Times New Roman" w:hAnsi="Times New Roman" w:cs="Times New Roman"/>
          <w:sz w:val="24"/>
          <w:szCs w:val="24"/>
        </w:rPr>
        <w:t>рост числа</w:t>
      </w:r>
      <w:r w:rsidR="00362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имеющих отклонения в здоровье.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Проблема третья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  медленное внедрение в педагогическую деятельность новых образовательных педагогических  технологий, прежде всего информационно-коммуникативных, личностно-ориентированных, проектных.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Проблема четвертая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недостаточная эффективность в организации инновационной деятельности.   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Проблема пятая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малочисленный контингент </w:t>
      </w: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Проблема шестая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недостаточный уровень развития </w:t>
      </w:r>
      <w:proofErr w:type="spell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пространства школы, внешних связей,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Проблема седьмая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необходимость дальнейшего совершенствования воспитательной системы с целью повышения её воспитательного воздействия на духовно-нравственное становление учащихся.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школы способен обеспечить высокий  уровень качества образования, развития интеллектуальных способностей и творческого потенциала учащихся, формирования у школьников способности действовать в ситуации открытого динамично развивающегося общества.    </w:t>
      </w:r>
    </w:p>
    <w:p w:rsidR="00475788" w:rsidRPr="00CA2F51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Данную </w:t>
      </w:r>
      <w:proofErr w:type="gramStart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ситуацию</w:t>
      </w:r>
      <w:proofErr w:type="gramEnd"/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изменить при условии создания информационно-образовательного пространства, которое способно обеспечить выявление, развитие и  формирование личности, обладающей рядом ключевых компетенций в интеллектуальной,  общественно-политической, коммуникационной, информационной, социальной и других сферах.</w:t>
      </w:r>
    </w:p>
    <w:p w:rsidR="00475788" w:rsidRDefault="00475788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  решение проблем, выявленных в ходе анализа, направлена новая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школы на 2011</w:t>
      </w:r>
      <w:r w:rsidRPr="00CA2F51">
        <w:rPr>
          <w:rFonts w:ascii="Times New Roman" w:eastAsia="Times New Roman" w:hAnsi="Times New Roman" w:cs="Times New Roman"/>
          <w:color w:val="000000"/>
          <w:sz w:val="24"/>
          <w:szCs w:val="24"/>
        </w:rPr>
        <w:t>-2015 гг.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A7BCC" w:rsidRPr="005A7BCC" w:rsidTr="00424723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МИССИЯ,   НАПРАВЛЕНИЯ, ЦЕЛЬ И ЗАДАЧИ РЕАЛИЗАЦИИ ПРОГРАММЫ РАЗВИТИЯ ШКОЛЫ</w:t>
            </w:r>
          </w:p>
          <w:p w:rsidR="00344DAF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Социально-педагогическая миссия школы состоит в  удовлетворении образовательных потребностей обучающихся, подготовке личностей, свободно осуществляющих свой жизненный выбор, адаптивных к любым изменениям   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Путем простой передачи даже самых современных знаний, умений и навыков не сформировать социально ответственную, активную, творческую личность, гражданина и патриота. Обучение может быть эффективно тогда, когда оно строится на методах и формах, активизирующих деятельность самого обучаемого, прежде всего мыслительную, и служит развитию его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субъектности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7BCC" w:rsidRPr="005A7BCC" w:rsidRDefault="00344DAF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A7BCC"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на которых уже сегодня основана и будет основываться в дальнейшем деятельность школы: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 доверие и уважение друг к другу учащихся, педагогов, родителей, гостей и помощников школы;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  стремление к высокому уровню самоорганизации детского коллектива и коллектива учителей;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 атмосфера свободы творчества, способствующая творческому развитию учащихся и учителей;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 безусловное обеспечение высокого стандарта образования для всех выпускников школы;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        стремление к обеспечению социальной и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допрофессиональной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адаптации выпускника школы.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Решение стратегической </w:t>
            </w:r>
            <w:proofErr w:type="gram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развития системы обеспечения качества образования</w:t>
            </w:r>
            <w:proofErr w:type="gram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достигается за счет реализации программных мероприятий по следующим основным направлениям:</w:t>
            </w:r>
          </w:p>
          <w:p w:rsidR="005A7BCC" w:rsidRPr="005A7BCC" w:rsidRDefault="005A7BCC" w:rsidP="005A7BC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модернизация содержательной и технологической сторон образовательного процесса;</w:t>
            </w:r>
          </w:p>
          <w:p w:rsidR="005A7BCC" w:rsidRPr="005A7BCC" w:rsidRDefault="005A7BCC" w:rsidP="005A7BC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рамках школы </w:t>
            </w:r>
            <w:proofErr w:type="gram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открытого</w:t>
            </w:r>
            <w:proofErr w:type="gram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простанства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7BCC" w:rsidRPr="005A7BCC" w:rsidRDefault="005A7BCC" w:rsidP="005A7BC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обеспечивающих личностный рост всех субъектов образовательного процесса;</w:t>
            </w:r>
          </w:p>
          <w:p w:rsidR="005A7BCC" w:rsidRPr="005A7BCC" w:rsidRDefault="005A7BCC" w:rsidP="005A7BC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превращение школы в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центр;</w:t>
            </w:r>
          </w:p>
          <w:p w:rsidR="005A7BCC" w:rsidRPr="00344DAF" w:rsidRDefault="005A7BCC" w:rsidP="005A7BC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 программы:</w:t>
            </w:r>
          </w:p>
          <w:p w:rsidR="005A7BCC" w:rsidRPr="005A7BCC" w:rsidRDefault="00344DAF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A7BCC"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интеллектуального, нравственного, физического, эстетического развития личности ребенка, формирования ключевых компетентностей, сохранения и укрепления здоровья школьников, развития практической направленности образовательных программ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Основные задачи программы: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Активизировать участие коллектива в реализации приоритетного национального проекта «Наша новая школа», формировать систему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с целью максимального ориентирования учащихся на дальнейшее получение образования с учётом их способностей и возможностей.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Определить порядок освоения продуктивных педагогических технологий на каждой ступени образования на основе диагностики социального заказа (анкетирования родителей), возможностей и потребностей педагогов.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 Активизировать работу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педколлектива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выполнению проекта «Одарённые дети».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Совершенствовать воспитательную функцию образовательного процесса, ориентированную на формирование гражданственности и патриотизма, нравственности и здорового образа жизни.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Обеспечение сохранности и укрепления здоровья, учащихся за счет создания безопасных и комфортных условий в школе.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   Развитие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территории сельского поселения, построение образовательной практики с учетом региональных,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тенденций.</w:t>
            </w:r>
          </w:p>
          <w:p w:rsidR="00344DAF" w:rsidRDefault="00344DAF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4DAF" w:rsidRDefault="00344DAF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КОНЦЕПЦИЯ  РАЗВИТИЯ  ШКОЛЫ 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Концепция: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</w:t>
            </w:r>
            <w:proofErr w:type="gram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</w:t>
            </w:r>
            <w:proofErr w:type="gram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основными направлениями государственной политики России в области образования,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предусматривает совершенствование учебно-воспитательной, научно-методической, организационно-управленческой сфер деятельности школы;</w:t>
            </w:r>
          </w:p>
          <w:p w:rsidR="00344DAF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исходит из того, что учащийся является полноценным субъектом учебно-воспитательного процесса, он живет в том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микросоциуме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которым является школа, поэтому главная задача педагогического коллектива состоит не только в совершенствовании собственно образовательного процесса, но, прежде всего, - в организации полноценной, продуманной в деталях жизнедеятельности своих воспитанников.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задачи программы развития нашей школы – это анализ возможностей развития индивидуальных  способностей и  наклонностей личности в рамках  личностно-ориентированного образования  с использованием современных образовательных технологий и введения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обучения.  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Основным средством реализации предназначения нашего учреждения является усвоение учащимися обязательного минимума содержания образовательных программ, формирования  у них базовых ключевых компетентностей.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Президент Российской Федерации Д.А. Медведев в национальной образовательной инициативе «Наша новая  школа» сформулировал требования к  современной   школе.   Модель  современной   школы  должна соответствовать целям опережающего инновационного  развития  экономики и социальной сферы, обеспечивать рост благосостояния страны и способствовать формированию человеческого потенциала.</w:t>
            </w:r>
          </w:p>
          <w:p w:rsidR="005A7BCC" w:rsidRPr="005A7BCC" w:rsidRDefault="00344DAF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A7BCC"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      </w:r>
          </w:p>
          <w:p w:rsidR="005A7BCC" w:rsidRPr="005A7BCC" w:rsidRDefault="00344DAF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A7BCC"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Эти личностные качества определят инвестиционную привлекательность образования.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Поэтому для создания модели Новой школы необходим переход к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деятелъностно-компетентностной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модели с ведущим фактором межчеловеческого взаимодействия, интерактивности.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построении «Новой школы» должны произойти существенные изменения в следующих направлениях: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 Обновление образовательных стандартов.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 Система поддержки талантливых детей.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 Развитие учительского потенциала.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 Современная школьная инфраструктура.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  Здоровье школьников.</w:t>
            </w:r>
          </w:p>
          <w:p w:rsidR="005A7BCC" w:rsidRPr="005A7BCC" w:rsidRDefault="00E4128B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A7BCC"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к Новой школе потребует специально выстроенной системы управления изменениями, а также обновления учебно-методических комплектов и методов обучения для реализации </w:t>
            </w:r>
            <w:proofErr w:type="spellStart"/>
            <w:r w:rsidR="005A7BCC"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деятельностно-компетентностного</w:t>
            </w:r>
            <w:proofErr w:type="spellEnd"/>
            <w:r w:rsidR="005A7BCC"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Школа, ориентированная исключительно на академические и энциклопедические знания выпускника, с точки зрения новых запросов рынка труда, устарела. Образование должно быть нацелено на формирование у выпускника ключевых компетентностей, которые способны удовлетворить запросы работодателей. Под компетентностью понимаем  способность к решению задачи и готовность к своей профессиональной роли в той или иной области деятельности. Ключевые компетентности как результат общего образования означают готовность эффективно сорганизовывать свои внутренние и внешние ресурсы для принятия решений и достижения поставленной цели.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Одной из важнейших компетентностей учащихся является учебно-познавательная компетенция,  которая представляет собой совокупность компетенций ученика в сфере самостоятельной познавательной деятельности, включающей элементы логической, методологической,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общеучебной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соотнесенной с реальными познаваемыми объектами. В концепции обозначено в качестве приоритета школьной системы  образования формирование следующих ключевых компетентностей учащихся, адекватных социально-экономическим условиям: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готовность к разрешению проблем,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технологическая компетентность,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 готовность к самообразованию,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 готовность к использованию информационных ресурсов,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 готовность к социальному взаимодействию,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 коммуникативная компетентность.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ключевых компетентностей позволит гражданину успешно адаптироваться в условиях либеральной экономики, смены технологий, динамичного развития социальных отношений. Достижение   нового результата - формирования ключевых компетентностей - является  приоритетной задачей педагогического коллектива школы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образования закладываются в основу образовательной программы, которая состоит из предметных программ, программ воспитания. Она объединяет основные и дополнительные образовательные  программы, учебную и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внеучебную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для достижения стратегической цели - раскрытия и  развития  потенциала каждого ученика в соответствии с его возможностями и способностями (высокомотивированные и одаренные дети, дети с проблемами в  развитии  и дети, находящиеся в трудной жизненной ситуации, дети с ограниченными возможностями здоровья).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 происходит  уже сегодня.</w:t>
            </w:r>
          </w:p>
          <w:p w:rsidR="005A7BCC" w:rsidRPr="005A7BCC" w:rsidRDefault="00E4128B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A7BCC"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общностей. Современная школа – школа правильно организованного взросления ребенка в разновозрастной детско-взрослой образовательной общности.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настоящему времени накоплен большой опыт организации специальной проектной 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  Обязательное освоение проектного метода направлено на введение детей в другие типы деятельности: исследовательскую, конструкторскую, организационно-управленческую и др.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Ключевой фигурой современной школы является учитель, поскольку качество образования не может быть выше качества работающих в этой среде учителей. Должна претерпеть изменения  роль учителя: он должен выполнять функции организатора деятельности, консультанта, наставника, сопровождающего самостоятельную деятельность учащегося.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составляющая инфраструктуры школы направлена  на обеспечение физической и психологической безопасности.  Для поддержания современной инфраструктуры школы необходимо повысить качество сервисного обслуживания самого здания школы.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 создать такие условия обучения в школе, чтобы к каждому ученику применялся индивидуальный подход,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минимизирующий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риски для здоровья в процессе обучения, была обеспечена возможность реализации в повседневной жизни школы образования  детей с ограниченными возможностями здоровья.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готов для этого, обладает профессиональной </w:t>
            </w:r>
            <w:proofErr w:type="spellStart"/>
            <w:proofErr w:type="gram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ИКТ-компетентностью</w:t>
            </w:r>
            <w:proofErr w:type="spellEnd"/>
            <w:proofErr w:type="gram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Методическую составляющую инфраструктуры необходимо переориентировать на поддержку деятельности каждого учителя: наличие сервисов с доступом к различным методическим, информационным и консультационным ресурсам, личностно ориентированный подход к методической работе в школе, анализу урока, индивидуальной поддержке учителей.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  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ученика, личностного и профессионального роста, разветвленную систему поиска, поддержки и сопровождения талантливых детей.</w:t>
            </w:r>
            <w:proofErr w:type="gramEnd"/>
          </w:p>
          <w:p w:rsid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128B" w:rsidRDefault="00E4128B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28B" w:rsidRPr="005A7BCC" w:rsidRDefault="00E4128B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BCC" w:rsidRPr="005A7BCC" w:rsidRDefault="00E4128B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 </w:t>
            </w:r>
            <w:r w:rsidR="005A7BCC"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ПРЕДПОЛАГАЕМЫЕ РЕЗУЛЬТАТЫ РЕАЛИЗАЦИИ 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РАЗВИТИЯ ШКОЛЫ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Освоение эффективных образовательных технологий в деятельности школы,  совершенствование  используемых методов обучения и воспитания, будут способствовать  развитию у школьников мотивации к обучению и получению высокого уровня знаний, формированию базовых  ключевых компетентностей.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  Реализация школьных целевых программы, таких как</w:t>
            </w:r>
            <w:r w:rsidR="00E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«Здоровье», «Одаренные дети», 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других поможет структурировать  подходы к содержанию образовательной деятельности школы  и привлечь  внимание к основным проблемам, требующим первостепенного решения.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 Создание условий для медико-педагогического сопровождения  детей  будет способствовать  сохранению и укреплению здоровья учащихся, формированию у них потребности  в здоровом образе жизни.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4.   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Реализвция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«Школа –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села» поможет создать единое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образовательное пространство, реализовать творческий потенциал учащихся, способствовать воспитанию лидерских качеств и общественной активности школьников.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Повышение  профессионального мастерства педагогов  будет способствовать повышению качества обучения и воспитания школьников, внедрению личностно-ориентированного образования,  что в конечном итоге приведет к созданию оптимальной модели общеобразовательной школы,  способствующей максимальному раскрытию  творческого потенциала педагогов и учащихся, сохранению и укреплению  их здоровья.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Укрепление  материально-технической  базы школы будет способствовать  эффективной реализации данной программы.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VII. ОСНОВНЫЕ  НАПРАВЛЕНИЯ   РЕАЛИЗАЦИИ   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   РАЗВИТИЯ   ШКОЛЫ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1. 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Модернизация содержательной и технологической сторон   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  образовательного  процесса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Совершенствование образовательного процесса, </w:t>
            </w:r>
            <w:r w:rsidR="00E4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введения ФГОС, 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определяющего личностный рост ученика и возможность его полноценного участия в общественной и профессиональной жизнедеятельности в условиях информационного общества.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65"/>
              <w:gridCol w:w="7305"/>
            </w:tblGrid>
            <w:tr w:rsidR="005A7BCC" w:rsidRPr="005A7BCC" w:rsidTr="00424723">
              <w:trPr>
                <w:tblCellSpacing w:w="0" w:type="dxa"/>
              </w:trPr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Реализуемые задачи</w:t>
                  </w:r>
                </w:p>
              </w:tc>
              <w:tc>
                <w:tcPr>
                  <w:tcW w:w="7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выполнению поставленных задач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Обновление содержания школьного образования</w:t>
                  </w:r>
                </w:p>
              </w:tc>
              <w:tc>
                <w:tcPr>
                  <w:tcW w:w="7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28B" w:rsidRPr="00E4128B" w:rsidRDefault="00E4128B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A7BCC"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A1B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Переход на новые образовательные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A1B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стандарты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2.Разработка системы элективных курсов.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3.Повышение квалификации учителей, работающих </w:t>
                  </w:r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новым УМК.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Внедрение </w:t>
                  </w:r>
                  <w:proofErr w:type="spellStart"/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инновацион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образовательных технологий</w:t>
                  </w:r>
                </w:p>
              </w:tc>
              <w:tc>
                <w:tcPr>
                  <w:tcW w:w="7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1.Апробация современных образовательных технологий.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2.Широкое использование проектной технологии на всех ступенях школы.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3.Разработка и описание методики организации учебного исследования и проектирования.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4.Использование в образовательном процессе различных форм социальных практик как одного из основных средств, способствующих самоопределению старшеклассника и приобретению им социальных компетенций.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2. 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Создание в рамках школы открытого информационного  образовательного пространства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Цель. 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Интеграция информационных ресурсов, позволяющих осуществить сбор, хранение, передачу и обработку информации, имеющей учебную и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социокультурную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значимость для школьников. Предоставление свободного доступа к информации всем субъектам образовательного процесса и населению</w:t>
            </w:r>
            <w:r w:rsidR="008A1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5"/>
              <w:gridCol w:w="5775"/>
            </w:tblGrid>
            <w:tr w:rsidR="005A7BCC" w:rsidRPr="005A7BCC" w:rsidTr="00424723">
              <w:trPr>
                <w:tblCellSpacing w:w="0" w:type="dxa"/>
              </w:trPr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Реализуемые задачи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выполнению поставленных задач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8A1B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8A1B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A1B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учителями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информационных технологий в образов</w:t>
                  </w:r>
                  <w:r w:rsidR="008A1B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ательном процессе и формирование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функциональной информационной грамотности учащихся школы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8A1B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Продолжить о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своение педагогами персональных компьютеров и информационных технологий.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2.Прохождение учителями курсов по освоению современных информационных технологий.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3.Внедрение информационных технологий в образовательную практику.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4.Целенаправленная работа по формированию функциональной информационной грамотности учащихся.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2.Создание банка программно-методических, ресурсных материалов, обеспечивающих внедрение информационных технологий в образовательный процесс и вхо</w:t>
                  </w:r>
                  <w:r w:rsidR="004247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ждение в глобальное информацион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ное  пространство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1.Создание материально-технической базы школы, обеспечивающей информатизацию образовательного процесса.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2.Укрепление и совершенствование технического оснащения образовательного процесса.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3.Создание банка программно-методических материалов.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4.Подбор мультимедиа-программ, пособий, учебников для эффективной работы по внедрению информационных технологий в образовательный процесс школы.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 Использование ресурсов сети Интернет в образовательном процессе.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3. 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 условий, обеспечивающих личностный рост всех субъектов образовательного процесса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Достижение положительной динамики развития личностных качеств и ключевых компетенций учащихся и профессиональной компетентности педагогов, способствующих общественной и профессиональной жизнедеятельности в условиях информационного общества.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45"/>
              <w:gridCol w:w="7125"/>
            </w:tblGrid>
            <w:tr w:rsidR="005A7BCC" w:rsidRPr="005A7BCC" w:rsidTr="00424723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Реализуемые задачи</w:t>
                  </w:r>
                </w:p>
              </w:tc>
              <w:tc>
                <w:tcPr>
                  <w:tcW w:w="7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выполнению поставленных задач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Осуществление курсовой подготовки и переподготовки учителей</w:t>
                  </w:r>
                </w:p>
              </w:tc>
              <w:tc>
                <w:tcPr>
                  <w:tcW w:w="7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1.Организация стажировок, курсов повышения квалификации педагогов, направленных на разработку проектов социальной и профессиональной направленности.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Совершенство-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вание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научно-методической службы школы</w:t>
                  </w:r>
                </w:p>
              </w:tc>
              <w:tc>
                <w:tcPr>
                  <w:tcW w:w="7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1.Совершенсовование системы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контроля.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2.Организация работы «Школы молодого учителя».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3.Организация работы «Школы повышения мастерства»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4.Разработка индивидуальных и совместных творческих проектов в рамках методических объединений и их защита.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Организация научно-педагогического  </w:t>
                  </w:r>
                  <w:proofErr w:type="spellStart"/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сопровож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дения</w:t>
                  </w:r>
                  <w:proofErr w:type="spellEnd"/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учителя.</w:t>
                  </w:r>
                </w:p>
              </w:tc>
              <w:tc>
                <w:tcPr>
                  <w:tcW w:w="7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1.Разработка и реализация индивидуальных программ экспериментальной деятельности.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2.Повышение компетентности педагогов в процессе включения в научно-исследовательскую и опытно-экспериментальную работу.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 Внедрение современных образовательных технологий.</w:t>
                  </w:r>
                </w:p>
              </w:tc>
              <w:tc>
                <w:tcPr>
                  <w:tcW w:w="7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424723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A7BCC"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.Внедрение технологий проблемного, проектного и игрового обучения.</w:t>
                  </w:r>
                </w:p>
                <w:p w:rsidR="005A7BCC" w:rsidRPr="005A7BCC" w:rsidRDefault="00424723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A7BCC"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.Создание условий для свободного выбора и самореализации ученика в образовательном процессе посредством внедрения вариативных программ, учебников, технологий.</w:t>
                  </w:r>
                </w:p>
                <w:p w:rsidR="005A7BCC" w:rsidRPr="005A7BCC" w:rsidRDefault="00424723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A7BCC"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.Использование диалоговых форм обучения, технологий сотрудничества с учетом субъектного опыта ученика.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 Целенаправленное формирование ключевых компетенций</w:t>
                  </w:r>
                </w:p>
              </w:tc>
              <w:tc>
                <w:tcPr>
                  <w:tcW w:w="7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1.Реализация технологий,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2.Повышение воспитательного потенциала обучения, эффективности воспитания.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3.Предоставление учащимся реальных возможностей для участия в общественных и творческих объединениях.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 Раскрытие и развитие потенциала каждого ученика</w:t>
                  </w:r>
                </w:p>
              </w:tc>
              <w:tc>
                <w:tcPr>
                  <w:tcW w:w="7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Развитие программы "Одарённый ребёнок"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Проведение семинаров с учителями-предметниками по методике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выявления одаренных детей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Проведение школьных олимпиад по предметам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 Выявление категорий одарённости у учащихся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 Составление диагностических карт одарённых учащихся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 Составление перспективного плана работы с одарёнными детьми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Направление 4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. Превращение школы в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социокультурный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 центр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создание единого воспитательно-образовательного пространства.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27"/>
              <w:gridCol w:w="6512"/>
            </w:tblGrid>
            <w:tr w:rsidR="005A7BCC" w:rsidRPr="005A7BCC" w:rsidTr="00424723">
              <w:trPr>
                <w:tblCellSpacing w:w="0" w:type="dxa"/>
              </w:trPr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Реализуемые задачи</w:t>
                  </w:r>
                </w:p>
              </w:tc>
              <w:tc>
                <w:tcPr>
                  <w:tcW w:w="6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выполнению поставленных задач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Включение семьи в процесс совершенствования образовательной системы школы</w:t>
                  </w:r>
                </w:p>
              </w:tc>
              <w:tc>
                <w:tcPr>
                  <w:tcW w:w="6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1.Включение родительской общественности в управление школой через совершенствовани</w:t>
                  </w:r>
                  <w:r w:rsidR="004247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 работы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Совета школы,</w:t>
                  </w:r>
                  <w:r w:rsidR="004247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родительского комитета школы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2.Создание фонда идей, технологий, банка данных о положительном опыте включения родителей в жизнь школы.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3.Мониторинг удовлетворенности образовательными услугами.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424723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Осуществление педагоги</w:t>
                  </w:r>
                  <w:r w:rsidR="005A7BCC"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ческого сопровождения семейного воспитания;</w:t>
                  </w:r>
                </w:p>
              </w:tc>
              <w:tc>
                <w:tcPr>
                  <w:tcW w:w="6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1.Создание консультационного центра для родителей, «Школы молодого родителя»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2.Использование тренингов, деловых игр и пр. форм для просвещения родителей.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3.Развитие социальной и культурной жизни в селе</w:t>
                  </w:r>
                </w:p>
              </w:tc>
              <w:tc>
                <w:tcPr>
                  <w:tcW w:w="6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1.Мониторинг интересов учащихся, родителей и социальных партнеров школы в области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социокультурных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услуг.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2.Предоставление образовательных,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досуговых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культурных, спортивных услуг школьникам и населению.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3.Внедрение социального проектирования в развитие социальной и культурной жизни села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4.Организация и проведение традиционных мероприятий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досугово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познавательного характера для жителей села.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5.Привлечение к сотрудничеству социальных партнеров.</w:t>
                  </w:r>
                </w:p>
                <w:p w:rsidR="005A7BCC" w:rsidRPr="005A7BCC" w:rsidRDefault="005A7BCC" w:rsidP="009007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  <w:r w:rsidR="00900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Привлечение общественных организаций к работе школьного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музея </w:t>
                  </w:r>
                  <w:r w:rsidR="009007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«Наследие»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 Воспитание лидерских качеств и общественной активности школьников.</w:t>
                  </w:r>
                </w:p>
              </w:tc>
              <w:tc>
                <w:tcPr>
                  <w:tcW w:w="6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1.Совершенствование системы ученического самоуправления.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2.Развитие детских объединений.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3.Включение учащихся в различные сферы социальных отношений, социальную практику через использование нетрадиционных подходов и методик.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5.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пространства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Цель. </w:t>
            </w: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полноценного психофизического развития учащихся и позитивной адаптации, социализации и интеграции в современном быстроменяющемся обществе.</w:t>
            </w:r>
          </w:p>
          <w:tbl>
            <w:tblPr>
              <w:tblW w:w="957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69"/>
              <w:gridCol w:w="6601"/>
            </w:tblGrid>
            <w:tr w:rsidR="005A7BCC" w:rsidRPr="005A7BCC" w:rsidTr="00424723">
              <w:trPr>
                <w:tblCellSpacing w:w="0" w:type="dxa"/>
              </w:trPr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Реализуемые задачи</w:t>
                  </w:r>
                </w:p>
              </w:tc>
              <w:tc>
                <w:tcPr>
                  <w:tcW w:w="6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выполнению поставленных задач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1.Создание службы медико-педагогического сопровождения учащихся</w:t>
                  </w:r>
                </w:p>
              </w:tc>
              <w:tc>
                <w:tcPr>
                  <w:tcW w:w="6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1.разработка и реализация комплексной программы построения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здоровьесберегающей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среды школы.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2.Разработка системы физического воспитания, основанной на индивидуально-типологическом подходе.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3.Валеологическое образование педагогов по программе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здоровьесберегающей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педагогики.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4.Сотрудничество школы и медицинских учреждений в решении проблемы реабилитации здоровья учащихся.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5.Повышение информированности и технологической грамотности учителя в вопросах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2.Мониторинг динамики психофизического развития учащихся и условий для сохранения и развития здоровья школьников</w:t>
                  </w:r>
                </w:p>
              </w:tc>
              <w:tc>
                <w:tcPr>
                  <w:tcW w:w="6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1.Разработка системы критериев и показателей качества медико-социально-педагогической работы по реализации идей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2.Организация мониторинга состояния здоровья школьников.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3.Внедрение технологий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создание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ющей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среды в школе.</w:t>
                  </w:r>
                </w:p>
              </w:tc>
              <w:tc>
                <w:tcPr>
                  <w:tcW w:w="6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1.Разработка и проведение мероприятий, которые уменьшают риск возникновения заболеваний и повреждений, тесно связанных с социальными аспектами жизни школьников (внедрение сбалансированного разнообразного питания; мероприятия по профилактике алкоголизма, наркомании и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т.д.)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2.Пропаганда здорового образа жизни среди учащихся, их родителей, педагогов.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4.Разработка технологий медико-социально-педагогического сопровождения учащихся.</w:t>
                  </w:r>
                </w:p>
              </w:tc>
              <w:tc>
                <w:tcPr>
                  <w:tcW w:w="6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1.Обеспечение профилактики школьной и социальной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дезадаптации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детей.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2.Создание благоприятной психологической среды в образовательном учреждении.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3.Формирование у обучающихся и воспитанников способности к самоопределению и саморазвитию.</w:t>
                  </w:r>
                </w:p>
              </w:tc>
            </w:tr>
            <w:tr w:rsidR="005A7BCC" w:rsidRPr="005A7BCC" w:rsidTr="00424723">
              <w:trPr>
                <w:tblCellSpacing w:w="0" w:type="dxa"/>
              </w:trPr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5.Создание системы медико-социально-педагогического сопровождения учащихся в ходе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предпрофильной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подготовки.</w:t>
                  </w:r>
                </w:p>
              </w:tc>
              <w:tc>
                <w:tcPr>
                  <w:tcW w:w="6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1.Изучение потребностей учащихся и запросов их семей при организации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предпрофильной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подготовки.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2.Создание педагогической поддержки школьников в период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адаптации к новым условиям обучения в старшем звене.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3.Осуществление профориентации и профессионального самоопределения с учетом состояния здоровья и психофизических особенностей каждого ученика.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VIII. ПЛАН   РЕАЛИЗАЦИИ   ПРОГРАММЫ   РАЗВИТИЯ   ШКОЛЫ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Первое направление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Модернизация содержательной и технологической сторон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образовательного  процесса</w:t>
            </w:r>
          </w:p>
          <w:tbl>
            <w:tblPr>
              <w:tblW w:w="912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831"/>
              <w:gridCol w:w="1529"/>
              <w:gridCol w:w="2040"/>
            </w:tblGrid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п\</w:t>
                  </w:r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Сроки выполнения 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образовательной программы, в том числе необходимых локальных актов и других нормативных документов, регулирующих развитие и функционирование каждой ступени школы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2EE6" w:rsidRDefault="00B42EE6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5A7BCC" w:rsidRPr="005A7BCC" w:rsidRDefault="00B42EE6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Разработка программ элективных курсов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предпрофильных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Введение федерального государственного образовательного стандарта начального общего образования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01.09.2011 г.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тематических педсоветов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2011г.-2015 г.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2EE6" w:rsidRDefault="00B42EE6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5A7BCC" w:rsidRPr="005A7BCC" w:rsidRDefault="00B42EE6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Комплексный мониторинг мотивации образования учащихся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2EE6" w:rsidRDefault="00B42EE6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5A7BCC" w:rsidRPr="005A7BCC" w:rsidRDefault="00B42EE6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системы традиционных и творческих заданий, направленных на контроль динамики развития компетенции учащихся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 01.03.2013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Руководители МО</w:t>
                  </w:r>
                  <w:r w:rsidR="005A7BCC"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Творческая группа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 и введение эффективных форм работы с родителями и общественностью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Педколлектив</w:t>
                  </w:r>
                  <w:proofErr w:type="spellEnd"/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районных семинарах по проблемам современной школы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2EE6" w:rsidRDefault="00B42EE6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5A7BCC" w:rsidRPr="005A7BCC" w:rsidRDefault="00B42EE6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Изучение проблемы мотивации и стимулирования учащихся в процессе обучения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42E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Модернизация программ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предпрофильного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образования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2011-2014 гг.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  <w:r w:rsidR="00B42E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работе методических объединений учителей-предметников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Педколлектив</w:t>
                  </w:r>
                  <w:proofErr w:type="spellEnd"/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42E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Пополнение библиотечного фонда учебно-методической литературой</w:t>
                  </w:r>
                </w:p>
              </w:tc>
              <w:tc>
                <w:tcPr>
                  <w:tcW w:w="1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библиотекарь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Второе направление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Создание в рамках школы </w:t>
            </w:r>
            <w:proofErr w:type="gramStart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открытого</w:t>
            </w:r>
            <w:proofErr w:type="gramEnd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информационного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образовательного пространства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  <w:gridCol w:w="4941"/>
              <w:gridCol w:w="1732"/>
              <w:gridCol w:w="2006"/>
            </w:tblGrid>
            <w:tr w:rsidR="005A7BCC" w:rsidRPr="005A7BCC" w:rsidTr="00424723">
              <w:trPr>
                <w:tblCellSpacing w:w="15" w:type="dxa"/>
              </w:trPr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Сроки выполнения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Продолжить компьютеризацию школы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Модернизировать компьютерный класс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Прохождение учителями курсов по освоению современных информационных технологий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B42E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42E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="00B42E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="00B42E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Приобретение мультимедиа-программ, пособий, учебников по предметам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Внедрение в учебные планы занятия с использованием ИКТ, ресурсов сети Интернет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Развитие школьного сайта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B42EE6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по ИКТ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Третье направление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 условий, обеспечивающих личностный рост всех субъектов образовательного процесса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"/>
              <w:gridCol w:w="5280"/>
              <w:gridCol w:w="1481"/>
              <w:gridCol w:w="1888"/>
            </w:tblGrid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Сроки выполнения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Ответственные 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Профессиональная подготовка и переподготовка работников ОУ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зам. 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F114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Представление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 наградам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ежегодно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Разработка эффективной технологии аттестации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присвоение квалификационных категорий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2011-2012 гг.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F11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зам. 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работы «Школы повышения мастерства»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2011-2015 гг.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Принимать участие в конкурсах разных уровней для преставления опыта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педработников</w:t>
                  </w:r>
                  <w:proofErr w:type="spellEnd"/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постоянно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Директор</w:t>
                  </w:r>
                  <w:r w:rsidR="00F11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зам. 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семинаров, тренингов, анкетирования, направленных на усиление коммуникативных возможностей педагогов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зам. по  УВР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школьных олимпиад по предметам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зам. по  УВР</w:t>
                  </w:r>
                </w:p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руководители МО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Выявление категорий одарённости у учащихся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Составление диагностических карт одарённых учащихся; создание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портфолио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11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конкурсов, осуществление проектов по различным направлениям</w:t>
                  </w:r>
                </w:p>
              </w:tc>
              <w:tc>
                <w:tcPr>
                  <w:tcW w:w="1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Default="00F114A4" w:rsidP="00F114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5A7BCC" w:rsidRPr="005A7BCC" w:rsidRDefault="00F114A4" w:rsidP="00F114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 УВР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Четвертое направление</w:t>
            </w:r>
          </w:p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Превращение школы в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центр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8"/>
              <w:gridCol w:w="6250"/>
              <w:gridCol w:w="1138"/>
              <w:gridCol w:w="1413"/>
            </w:tblGrid>
            <w:tr w:rsidR="005A7BCC" w:rsidRPr="005A7BCC" w:rsidTr="00424723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Сроки выполнения 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Мониторинг интересов учащихся, родителей и социальных партнеров в области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социокультурных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услуг.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F114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11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F114A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Включение родительской общественности в управление школой через </w:t>
                  </w:r>
                  <w:r w:rsidR="00F11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совершенствование работы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Совета школы, </w:t>
                  </w:r>
                  <w:r w:rsidR="00F11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родительского комитета школы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2011-2015 гг.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консультационного центра для родителей, «Школы молодого родителя»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2011-2011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 тренингов, деловых игр и пр. форм для просвещения родителей.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F114A4" w:rsidRPr="005A7BCC" w:rsidTr="004E1116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Внедрение социального проектирования в развитие социальной и культурной жизни села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14A4" w:rsidRDefault="00F114A4">
                  <w:r w:rsidRPr="00ED50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  <w:tr w:rsidR="00F114A4" w:rsidRPr="005A7BCC" w:rsidTr="004E1116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и проведение традиционных мероприятий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досугово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познавательного характера для жителей села.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14A4" w:rsidRDefault="00F114A4">
                  <w:r w:rsidRPr="00ED50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  <w:tr w:rsidR="00F114A4" w:rsidRPr="005A7BCC" w:rsidTr="004E1116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Работа школьного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музея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«Наследие»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2011-2013 гг.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14A4" w:rsidRDefault="00F114A4">
                  <w:r w:rsidRPr="00ED50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Предоставление образовательных,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досуговых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культурных, спортивных услуг школьникам и населению.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</w:t>
                  </w:r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уководители</w:t>
                  </w:r>
                </w:p>
              </w:tc>
            </w:tr>
            <w:tr w:rsidR="00F114A4" w:rsidRPr="005A7BCC" w:rsidTr="00424723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 системы ученического самоуправления.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14A4" w:rsidRDefault="00F114A4">
                  <w:r w:rsidRPr="004741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  <w:tr w:rsidR="00F114A4" w:rsidRPr="005A7BCC" w:rsidTr="00424723">
              <w:trPr>
                <w:tblCellSpacing w:w="15" w:type="dxa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Развитие детских объединений.</w:t>
                  </w:r>
                </w:p>
              </w:tc>
              <w:tc>
                <w:tcPr>
                  <w:tcW w:w="1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114A4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14A4" w:rsidRDefault="00F114A4">
                  <w:r w:rsidRPr="004741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Пятое направление</w:t>
            </w:r>
            <w:r w:rsidR="00D60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5A7B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пространства</w:t>
            </w: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978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"/>
              <w:gridCol w:w="5640"/>
              <w:gridCol w:w="1470"/>
              <w:gridCol w:w="1980"/>
            </w:tblGrid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Разработка комплексной программы "Здоровье"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2011-2013 гг.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педколлектив</w:t>
                  </w:r>
                  <w:proofErr w:type="spellEnd"/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деятельности школ</w:t>
                  </w:r>
                  <w:r w:rsidR="00F11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ьного спортивного клуба «Юный теннисист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физвоспитания</w:t>
                  </w:r>
                  <w:proofErr w:type="spellEnd"/>
                </w:p>
              </w:tc>
            </w:tr>
            <w:tr w:rsidR="00D60D60" w:rsidRPr="005A7BCC" w:rsidTr="005D3C38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Эффективное использование спортивного зала,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площадки, стадиона во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внеучебное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вечернее время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постоянно 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0D60" w:rsidRDefault="00D60D60">
                  <w:r w:rsidRPr="0080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spellStart"/>
                  <w:r w:rsidRPr="0080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физвоспитания</w:t>
                  </w:r>
                  <w:proofErr w:type="spellEnd"/>
                </w:p>
              </w:tc>
            </w:tr>
            <w:tr w:rsidR="00D60D60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семинара и педсовета по данному вопросу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0D60" w:rsidRDefault="00D60D60">
                  <w:r w:rsidRPr="0080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spellStart"/>
                  <w:r w:rsidRPr="0080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физвоспитания</w:t>
                  </w:r>
                  <w:proofErr w:type="spellEnd"/>
                </w:p>
              </w:tc>
            </w:tr>
            <w:tr w:rsidR="00D60D60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Разработка системы критериев и показателей качества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медико-социально-пеагогической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работы по реализации идей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0D60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2011-2013гг.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60D60" w:rsidRDefault="00D60D60">
                  <w:r w:rsidRPr="0080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spellStart"/>
                  <w:r w:rsidRPr="0080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физвоспитания</w:t>
                  </w:r>
                  <w:proofErr w:type="spellEnd"/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мониторинга состояния здоровья школьников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 материально-технической базы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F114A4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горячим питанием 100 % школьников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 гг.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5A7BCC" w:rsidRPr="005A7BCC" w:rsidTr="00424723">
              <w:trPr>
                <w:tblCellSpacing w:w="15" w:type="dxa"/>
              </w:trPr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мероприятий по летнему отдыху и оздоровлению учащихся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2011-2015гг.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7BCC" w:rsidRPr="005A7BCC" w:rsidRDefault="00D60D60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1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 по  ВР</w:t>
                  </w:r>
                </w:p>
              </w:tc>
            </w:tr>
          </w:tbl>
          <w:p w:rsidR="005A7BCC" w:rsidRPr="005A7BCC" w:rsidRDefault="005A7BCC" w:rsidP="005A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IX.      БЮДЖЕТ ПРОГРАММЫ РАЗВИТИЯ (предварительные расчеты)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1"/>
              <w:gridCol w:w="4449"/>
              <w:gridCol w:w="2240"/>
              <w:gridCol w:w="2259"/>
            </w:tblGrid>
            <w:tr w:rsidR="005A7BCC" w:rsidRPr="005A7BCC" w:rsidTr="00D60D60">
              <w:trPr>
                <w:tblCellSpacing w:w="0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Программные мероприятия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Необходимое финансировани</w:t>
                  </w:r>
                  <w:proofErr w:type="gram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е(</w:t>
                  </w:r>
                  <w:proofErr w:type="gram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тыс. рублей ежегодно)</w:t>
                  </w:r>
                </w:p>
              </w:tc>
              <w:tc>
                <w:tcPr>
                  <w:tcW w:w="2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</w:t>
                  </w:r>
                </w:p>
              </w:tc>
            </w:tr>
            <w:tr w:rsidR="005A7BCC" w:rsidRPr="005A7BCC" w:rsidTr="00D60D60">
              <w:trPr>
                <w:tblCellSpacing w:w="0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Освоение новых образовательных технологий, приобретение учебников и методической литературы.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Бюджетные и внебюджетные средства</w:t>
                  </w:r>
                </w:p>
              </w:tc>
            </w:tr>
            <w:tr w:rsidR="005A7BCC" w:rsidRPr="005A7BCC" w:rsidTr="00D60D60">
              <w:trPr>
                <w:tblCellSpacing w:w="0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программных мероприятий для детей.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Бюджетные и внебюджетные средства</w:t>
                  </w:r>
                </w:p>
              </w:tc>
            </w:tr>
            <w:tr w:rsidR="005A7BCC" w:rsidRPr="005A7BCC" w:rsidTr="00D60D60">
              <w:trPr>
                <w:tblCellSpacing w:w="0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Повышение квалификации педагогов,  поощрение за освоение новых технологий.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622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Бюджетные и внебюджетные средства</w:t>
                  </w:r>
                </w:p>
              </w:tc>
            </w:tr>
            <w:tr w:rsidR="005A7BCC" w:rsidRPr="005A7BCC" w:rsidTr="00D60D60">
              <w:trPr>
                <w:tblCellSpacing w:w="0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Приобретение  новых компьютеров и </w:t>
                  </w:r>
                  <w:proofErr w:type="spellStart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мультимедийного</w:t>
                  </w:r>
                  <w:proofErr w:type="spellEnd"/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оборудования к ним.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362249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2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Бюджетные и внебюджетные средства</w:t>
                  </w:r>
                </w:p>
              </w:tc>
            </w:tr>
            <w:tr w:rsidR="005A7BCC" w:rsidRPr="005A7BCC" w:rsidTr="00D60D60">
              <w:trPr>
                <w:tblCellSpacing w:w="0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Приобретение спортивного инвентаря   для проведения соревнований и туристических слетов. 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50  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Бюджетные и внебюджетные средства</w:t>
                  </w:r>
                </w:p>
              </w:tc>
            </w:tr>
            <w:tr w:rsidR="005A7BCC" w:rsidRPr="005A7BCC" w:rsidTr="00D60D60">
              <w:trPr>
                <w:trHeight w:val="500"/>
                <w:tblCellSpacing w:w="0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D60D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Приобрете</w:t>
                  </w:r>
                  <w:r w:rsidR="00D60D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ние современного оборудования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</w:t>
                  </w:r>
                  <w:r w:rsidR="00D60D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учебных </w:t>
                  </w: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кабинетов  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Бюджетные   средства</w:t>
                  </w:r>
                </w:p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A7BCC" w:rsidRPr="005A7BCC" w:rsidTr="00D60D60">
              <w:trPr>
                <w:tblCellSpacing w:w="0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362249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="005A7BCC"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7BCC" w:rsidRPr="005A7BCC" w:rsidRDefault="005A7BCC" w:rsidP="005A7B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B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A7BCC" w:rsidRPr="005A7BCC" w:rsidRDefault="005A7BCC" w:rsidP="005A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7BCC" w:rsidRPr="005A7BCC" w:rsidRDefault="005A7BCC" w:rsidP="005A7B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7"/>
        <w:gridCol w:w="81"/>
      </w:tblGrid>
      <w:tr w:rsidR="005A7BCC" w:rsidRPr="005A7BCC" w:rsidTr="005A7BCC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5A7BCC" w:rsidRPr="005A7BCC" w:rsidRDefault="005A7BCC" w:rsidP="005A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7BCC" w:rsidRPr="005A7BCC" w:rsidRDefault="005A7BCC" w:rsidP="005A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:rsidR="005A7BCC" w:rsidRPr="005A7BCC" w:rsidRDefault="005A7BCC" w:rsidP="005A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788" w:rsidRPr="00531685" w:rsidRDefault="00475788" w:rsidP="0047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363" w:rsidRPr="00531685" w:rsidRDefault="00475788" w:rsidP="006D736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316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1685">
        <w:rPr>
          <w:rFonts w:ascii="Times New Roman" w:eastAsia="Times New Roman" w:hAnsi="Times New Roman" w:cs="Times New Roman"/>
          <w:b/>
          <w:bCs/>
          <w:sz w:val="28"/>
          <w:szCs w:val="28"/>
        </w:rPr>
        <w:t> Х</w:t>
      </w:r>
      <w:proofErr w:type="gramStart"/>
      <w:r w:rsidR="00531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7363" w:rsidRPr="005316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6D7363" w:rsidRPr="00531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Механизм реализации программы.</w:t>
      </w:r>
      <w:r w:rsidR="006D7363" w:rsidRPr="00531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363" w:rsidRPr="00880008" w:rsidRDefault="006D7363" w:rsidP="006D73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0008">
        <w:rPr>
          <w:rFonts w:ascii="Times New Roman" w:eastAsia="Times New Roman" w:hAnsi="Times New Roman" w:cs="Times New Roman"/>
          <w:sz w:val="24"/>
          <w:szCs w:val="24"/>
        </w:rPr>
        <w:t>.Ресурсное обеспечение реализации Программы</w:t>
      </w:r>
    </w:p>
    <w:tbl>
      <w:tblPr>
        <w:tblpPr w:leftFromText="45" w:rightFromText="45" w:vertAnchor="text" w:tblpX="15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4"/>
        <w:gridCol w:w="1740"/>
        <w:gridCol w:w="4814"/>
        <w:gridCol w:w="1720"/>
      </w:tblGrid>
      <w:tr w:rsidR="006D7363" w:rsidRPr="00880008" w:rsidTr="008478E8">
        <w:trPr>
          <w:tblCellSpacing w:w="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Вид </w:t>
            </w: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ресурсного обеспечения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D7363" w:rsidRPr="00880008" w:rsidTr="008478E8">
        <w:trPr>
          <w:tblCellSpacing w:w="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и правовое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единой,  целостной нормативной и правовой базы  для создания, функционирования и развития школы. Для реализации образовательной деятельности, необходимо разработать нормативные правовые документы, которые определят:  порядок организации  научно-методической, информационно-технической деятельности; регламентацию сотрудничества в сфере образовательной деятельности;  порядок регламентации отношений между субъектами образовательного процесса; порядок и механизм управления развитием школы, порядок определения  нормы труда педагогических кадров.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6D7363" w:rsidRPr="00880008" w:rsidTr="008478E8">
        <w:trPr>
          <w:tblCellSpacing w:w="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 - методическое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учебно-методической документации; методическое обеспечение учебных занятий; обобщение и распространение передового опыта в учебной, методической и научной работе; разработка мероприятий и предложений по совершенствованию образовательной деятельности; проведение педагогических (методических)  экспериментов; осуществление мониторинга учебного процесса, организацию выпуска методических сборников  и выставок педагогической и методической литературы; проведение научно-практических конференций, семинаров и совещаний.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D7363" w:rsidRPr="00880008" w:rsidTr="008478E8">
        <w:trPr>
          <w:tblCellSpacing w:w="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- техническое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знаний о современных методах и технологиях решения профессиональных задач; формирование банка данных о потенциальных участниках реализации образовательного процесса с использованием передовых информационных технологий и последних научных достижений; создание банка данных о передовом опыте в сфере управления и практической реализации на всех уровнях; формирование фонда методических и информационных материалов по приоритетным направлениям деятельности учредителя;</w:t>
            </w:r>
            <w:proofErr w:type="gramEnd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службы информационного и технического обеспечения, которая должна обеспечивать функционирование системы по горизонтали, решая задачи информационного обмена, анализа и выработки единых требований по подготовке кадров, проведению научных 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ИКТ</w:t>
            </w:r>
          </w:p>
        </w:tc>
      </w:tr>
      <w:tr w:rsidR="006D7363" w:rsidRPr="00880008" w:rsidTr="008478E8">
        <w:trPr>
          <w:tblCellSpacing w:w="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преподавательскому составу условий для получения дополнительного профессионального образования и повышения квалификации. Дополнительное профессиональное образование преподавателей реализуется на непрерывной основе и включает в себя педагогическую подготовку, повышение квалификации, профессиональную переподготовку для получения дополнительной квалификации, стажировку.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D7363" w:rsidRPr="00880008" w:rsidTr="008478E8">
        <w:trPr>
          <w:tblCellSpacing w:w="0" w:type="dxa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материально-технической базы школы, предметно-развивающей среды внутри и вне школы в соответствие с необходимыми условиями, требованиями к организации образования.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363" w:rsidRPr="00880008" w:rsidRDefault="006D7363" w:rsidP="0084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BB2E17" w:rsidRPr="00531685" w:rsidRDefault="006D7363" w:rsidP="005316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00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7363" w:rsidRPr="00BB2E17" w:rsidRDefault="00531685" w:rsidP="00D6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53168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D7363" w:rsidRPr="00BB2E17">
        <w:rPr>
          <w:rFonts w:ascii="Times New Roman" w:eastAsia="Times New Roman" w:hAnsi="Times New Roman" w:cs="Times New Roman"/>
          <w:b/>
          <w:sz w:val="28"/>
          <w:szCs w:val="28"/>
        </w:rPr>
        <w:t>Управление Программой и контроль</w:t>
      </w:r>
      <w:proofErr w:type="gramStart"/>
      <w:r w:rsidR="006D7363" w:rsidRPr="00BB2E17">
        <w:rPr>
          <w:rFonts w:ascii="Times New Roman" w:eastAsia="Times New Roman" w:hAnsi="Times New Roman" w:cs="Times New Roman"/>
          <w:b/>
          <w:sz w:val="28"/>
          <w:szCs w:val="28"/>
        </w:rPr>
        <w:t>  за</w:t>
      </w:r>
      <w:proofErr w:type="gramEnd"/>
      <w:r w:rsidR="006D7363" w:rsidRPr="00BB2E17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ходом её реализации.</w:t>
      </w:r>
    </w:p>
    <w:p w:rsidR="006D7363" w:rsidRPr="00880008" w:rsidRDefault="006D7363" w:rsidP="00D6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8">
        <w:rPr>
          <w:rFonts w:ascii="Times New Roman" w:eastAsia="Times New Roman" w:hAnsi="Times New Roman" w:cs="Times New Roman"/>
          <w:sz w:val="24"/>
          <w:szCs w:val="24"/>
        </w:rPr>
        <w:t xml:space="preserve">Управление осуществляется в соответствии с законодательством Российской Федерации и Уставом школы. Общее руководство осуществляет выборный представительный орган </w:t>
      </w:r>
      <w:proofErr w:type="gramStart"/>
      <w:r w:rsidRPr="0088000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880008">
        <w:rPr>
          <w:rFonts w:ascii="Times New Roman" w:eastAsia="Times New Roman" w:hAnsi="Times New Roman" w:cs="Times New Roman"/>
          <w:sz w:val="24"/>
          <w:szCs w:val="24"/>
        </w:rPr>
        <w:t xml:space="preserve">овет школы. Непосредственное управление осуществляет Директор школы через своего заместителя по </w:t>
      </w:r>
      <w:proofErr w:type="spellStart"/>
      <w:r w:rsidRPr="00880008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80008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воспитательной работе.</w:t>
      </w:r>
      <w:r w:rsidRPr="00880008">
        <w:rPr>
          <w:rFonts w:ascii="Times New Roman" w:eastAsia="Times New Roman" w:hAnsi="Times New Roman" w:cs="Times New Roman"/>
          <w:sz w:val="24"/>
          <w:szCs w:val="24"/>
        </w:rPr>
        <w:br/>
        <w:t>Реализация     Программы    предусматривает    ежегодное формирование рабочих документов:</w:t>
      </w:r>
    </w:p>
    <w:p w:rsidR="006D7363" w:rsidRPr="00880008" w:rsidRDefault="006D7363" w:rsidP="006D73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8">
        <w:rPr>
          <w:rFonts w:ascii="Times New Roman" w:eastAsia="Times New Roman" w:hAnsi="Times New Roman" w:cs="Times New Roman"/>
          <w:sz w:val="24"/>
          <w:szCs w:val="24"/>
        </w:rPr>
        <w:t>перечня первоочередных  работ,  с распределением (разграничением, определением) направлений  деятельности  исполнителей, источников и объема финансирования вытекающих из системы мероприятий Программы;</w:t>
      </w:r>
    </w:p>
    <w:p w:rsidR="006D7363" w:rsidRPr="00880008" w:rsidRDefault="006D7363" w:rsidP="006D73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8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координационного плана    совместных    действий  субъектов образовательного процесса.   </w:t>
      </w:r>
    </w:p>
    <w:p w:rsidR="00475788" w:rsidRDefault="006D7363" w:rsidP="00D6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8">
        <w:rPr>
          <w:rFonts w:ascii="Times New Roman" w:eastAsia="Times New Roman" w:hAnsi="Times New Roman" w:cs="Times New Roman"/>
          <w:sz w:val="24"/>
          <w:szCs w:val="24"/>
        </w:rPr>
        <w:t> Общее управление реализацией Программы осуществляет Директор школы.</w:t>
      </w:r>
      <w:r w:rsidRPr="00880008">
        <w:rPr>
          <w:rFonts w:ascii="Times New Roman" w:eastAsia="Times New Roman" w:hAnsi="Times New Roman" w:cs="Times New Roman"/>
          <w:sz w:val="24"/>
          <w:szCs w:val="24"/>
        </w:rPr>
        <w:br/>
        <w:t xml:space="preserve">Ход исполнения мероприятий Программы регулярно заслушивается на заседаниях Совета школы. Заседания проводятся по завершении каждого этапа реализации Программы. </w:t>
      </w:r>
      <w:r w:rsidRPr="00880008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направления деятельности, намеченные Программой, осуществляются в соответствии с перечнем мероприятий, в котором определены конкретные мероприятия и сроки их выполнения. </w:t>
      </w:r>
      <w:r w:rsidRPr="00880008">
        <w:rPr>
          <w:rFonts w:ascii="Times New Roman" w:eastAsia="Times New Roman" w:hAnsi="Times New Roman" w:cs="Times New Roman"/>
          <w:sz w:val="24"/>
          <w:szCs w:val="24"/>
        </w:rPr>
        <w:br/>
        <w:t>Порядок организации   выполнения   Программы,    ее    ресурсного обеспечения  и  контроля  хода  реализации  Программы  устанавливается Директором школы</w:t>
      </w:r>
      <w:r w:rsidR="00D60D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685" w:rsidRPr="00531685" w:rsidRDefault="00531685" w:rsidP="0048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XII</w:t>
      </w:r>
      <w:r w:rsidRPr="00531685">
        <w:rPr>
          <w:rFonts w:ascii="Times New Roman" w:eastAsia="Times New Roman" w:hAnsi="Times New Roman" w:cs="Times New Roman"/>
          <w:b/>
          <w:bCs/>
          <w:sz w:val="28"/>
          <w:szCs w:val="28"/>
        </w:rPr>
        <w:t>. Целевые индикаторы мониторинга реализации программы</w:t>
      </w:r>
    </w:p>
    <w:p w:rsidR="00531685" w:rsidRPr="00CF5EC4" w:rsidRDefault="00531685" w:rsidP="0053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EC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35"/>
        <w:gridCol w:w="4584"/>
      </w:tblGrid>
      <w:tr w:rsidR="00531685" w:rsidRPr="00CF5EC4" w:rsidTr="00EA1B54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531685" w:rsidRPr="00CF5EC4" w:rsidTr="00EA1B54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531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внедрены новые стандарты </w:t>
            </w: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</w:t>
            </w:r>
          </w:p>
          <w:p w:rsidR="00531685" w:rsidRPr="00CF5EC4" w:rsidRDefault="00531685" w:rsidP="0053168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высокий  уровень качества образования;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Процент качества 40%-50%;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685" w:rsidRPr="00CF5EC4" w:rsidTr="00EA1B54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 повышение  </w:t>
            </w:r>
            <w:proofErr w:type="spellStart"/>
            <w:proofErr w:type="gramStart"/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и учащихся;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учащихся, получающих образование с использованием информационных технологий;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увеличится в 1,5 раза</w:t>
            </w:r>
          </w:p>
        </w:tc>
      </w:tr>
      <w:tr w:rsidR="00531685" w:rsidRPr="00CF5EC4" w:rsidTr="00EA1B54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учащихся, поступивших в учебные заведения высшего образования по профилям обучения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увеличится на 10 процентов</w:t>
            </w:r>
          </w:p>
        </w:tc>
      </w:tr>
      <w:tr w:rsidR="00531685" w:rsidRPr="00CF5EC4" w:rsidTr="00EA1B54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685" w:rsidRPr="00CF5EC4" w:rsidTr="00EA1B54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государственно-общественных форм управления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функционирование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перечня вопросов, рассматриваемых в коллегиальных органах управления.</w:t>
            </w:r>
          </w:p>
        </w:tc>
      </w:tr>
      <w:tr w:rsidR="00531685" w:rsidRPr="00CF5EC4" w:rsidTr="00EA1B54">
        <w:trPr>
          <w:tblCellSpacing w:w="0" w:type="dxa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школы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обеспечения информационной техникой и современным учебным оборудованием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финансирования на 10-15%</w:t>
            </w:r>
          </w:p>
          <w:p w:rsidR="00531685" w:rsidRPr="00CF5EC4" w:rsidRDefault="00531685" w:rsidP="00EA1B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685" w:rsidRPr="00D60D60" w:rsidRDefault="00531685" w:rsidP="00D6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685" w:rsidRDefault="00531685" w:rsidP="004757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1685" w:rsidRDefault="00531685" w:rsidP="004757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1685" w:rsidRDefault="00531685" w:rsidP="004757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1685" w:rsidRDefault="00531685" w:rsidP="004757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1685" w:rsidRDefault="00531685" w:rsidP="004757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1685" w:rsidRDefault="00531685" w:rsidP="004757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5788" w:rsidRPr="00BB2E17" w:rsidRDefault="00531685" w:rsidP="00475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685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531685">
        <w:rPr>
          <w:rFonts w:ascii="Times New Roman" w:hAnsi="Times New Roman" w:cs="Times New Roman"/>
          <w:b/>
          <w:sz w:val="24"/>
          <w:szCs w:val="24"/>
        </w:rPr>
        <w:t>.</w:t>
      </w:r>
      <w:r w:rsidR="00475788" w:rsidRPr="00817E7D">
        <w:rPr>
          <w:rFonts w:ascii="Times New Roman" w:hAnsi="Times New Roman" w:cs="Times New Roman"/>
          <w:sz w:val="24"/>
          <w:szCs w:val="24"/>
        </w:rPr>
        <w:t xml:space="preserve"> </w:t>
      </w:r>
      <w:r w:rsidR="00475788" w:rsidRPr="00BB2E17">
        <w:rPr>
          <w:rStyle w:val="a6"/>
          <w:rFonts w:ascii="Times New Roman" w:hAnsi="Times New Roman" w:cs="Times New Roman"/>
          <w:sz w:val="28"/>
          <w:szCs w:val="28"/>
        </w:rPr>
        <w:t>Прогнозируемые риски, возможные способы предупреждения и компенсации их негативных последствий при реализации программы развития</w:t>
      </w:r>
    </w:p>
    <w:tbl>
      <w:tblPr>
        <w:tblpPr w:leftFromText="180" w:rightFromText="180" w:vertAnchor="text" w:horzAnchor="page" w:tblpX="1096" w:tblpY="1025"/>
        <w:tblW w:w="10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7800"/>
      </w:tblGrid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Прогнозируемые риски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Способы предупреждения и компенсации</w:t>
            </w: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7E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их негативных последствий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 учебной нагрузки учащихся при реализации проектов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 учетом валеологических основ плана школьного образовательного процесса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мотивации учащихся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4757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успешности для школьников, участ-вующих в научно-исследовательской работе, использование различных видов стимулирования их деятельности.</w:t>
            </w:r>
          </w:p>
          <w:p w:rsidR="00475788" w:rsidRPr="00817E7D" w:rsidRDefault="00475788" w:rsidP="004757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популяризация достигнутых позитивных результатов и общественная оценка труда.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Значительные затраты </w:t>
            </w: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 у учащихся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Эффективное планирование, организация, мониторинг успешности и </w:t>
            </w: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оптимальный уровень эмоционально-физических затрат. Корректировка в связи с полученными в ходе мониторинга результатами процессов, определенных программой развития.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Возникновение трудностей у учителей, внедряющих новые образовательные технологии в практику своей работы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семинаров, индивидуальных консультаций, тренингов по проблемам модернизации образовательного процесса в школе.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Значительные затраты времени у учителей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алгоритма введения модуля в образовательный процесс, проведение тренингов и консультаций по рациональному распределению времени и использование разработанных практических решений. Популяризация удачного опыта в этом направлении.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разработанных методик экспертизы инноваций, вследствие чего не происходит своевременной коррекции результатов инновационной деятельности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4757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разработка методик диагностики инноваций, определение критериев самооценки и общественной оценки деятельности школы.</w:t>
            </w:r>
          </w:p>
          <w:p w:rsidR="00475788" w:rsidRPr="00817E7D" w:rsidRDefault="00475788" w:rsidP="004757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плановое проведение мониторинга, разработка методик обработки и анализа полученной информации.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использование творческого потенциала педагогов в экспериментальной работе вследствие ее многоплановости и трудоемкости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4757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видов стимулирования участия педагогов в инновационной деятельности.</w:t>
            </w:r>
          </w:p>
          <w:p w:rsidR="00475788" w:rsidRPr="00817E7D" w:rsidRDefault="00475788" w:rsidP="004757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популяризация достигнутых позитивных результатов.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 коллектива и общественности четких представлений о ходе реализации инноваций, запланированных в программе развития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4757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своевременная систематизация полученных результатов, их аналитическое обобщение, коррекция и планирование дальнейшего развития экспериментальной работы.</w:t>
            </w:r>
          </w:p>
          <w:p w:rsidR="00475788" w:rsidRPr="00817E7D" w:rsidRDefault="00475788" w:rsidP="004757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характер проходящих инновационных проектов (публикации, общественная экспертиза, творческие семинары, публичный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</w:t>
            </w: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</w:t>
            </w:r>
          </w:p>
        </w:tc>
      </w:tr>
      <w:tr w:rsidR="00475788" w:rsidRPr="00817E7D" w:rsidTr="009007D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900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психологические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ерегрузки, испытываемые участни</w:t>
            </w: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инновационной деятельности, 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 воздействующие на эмоции</w:t>
            </w: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онально-психологический климат в школьной образовательной среде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788" w:rsidRPr="00817E7D" w:rsidRDefault="00475788" w:rsidP="004757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Поучение своевременной информации о целях, задачах и э</w:t>
            </w:r>
            <w:r w:rsidR="00BB2E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тапах проходящих инновационных процессов.</w:t>
            </w:r>
          </w:p>
          <w:p w:rsidR="00475788" w:rsidRPr="00817E7D" w:rsidRDefault="00475788" w:rsidP="004757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7D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Спланированное системное психолого-педагогическое сопровождение инновационной образовательной деятельности.</w:t>
            </w:r>
          </w:p>
        </w:tc>
      </w:tr>
    </w:tbl>
    <w:p w:rsidR="007C5517" w:rsidRDefault="007C5517"/>
    <w:sectPr w:rsidR="007C5517" w:rsidSect="0065322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D8F"/>
    <w:multiLevelType w:val="multilevel"/>
    <w:tmpl w:val="622A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5286"/>
    <w:multiLevelType w:val="multilevel"/>
    <w:tmpl w:val="BD5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22218"/>
    <w:multiLevelType w:val="multilevel"/>
    <w:tmpl w:val="621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54C09"/>
    <w:multiLevelType w:val="multilevel"/>
    <w:tmpl w:val="6D6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46308"/>
    <w:multiLevelType w:val="multilevel"/>
    <w:tmpl w:val="FBB6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3066F"/>
    <w:multiLevelType w:val="multilevel"/>
    <w:tmpl w:val="622A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B2851"/>
    <w:multiLevelType w:val="multilevel"/>
    <w:tmpl w:val="B92C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A598C"/>
    <w:multiLevelType w:val="multilevel"/>
    <w:tmpl w:val="54C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D72B0"/>
    <w:multiLevelType w:val="multilevel"/>
    <w:tmpl w:val="5500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84750"/>
    <w:multiLevelType w:val="multilevel"/>
    <w:tmpl w:val="151A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856074"/>
    <w:multiLevelType w:val="multilevel"/>
    <w:tmpl w:val="2AD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14B68"/>
    <w:multiLevelType w:val="multilevel"/>
    <w:tmpl w:val="3F56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788"/>
    <w:rsid w:val="000C7E81"/>
    <w:rsid w:val="00114B62"/>
    <w:rsid w:val="00344DAF"/>
    <w:rsid w:val="00361DC3"/>
    <w:rsid w:val="00362249"/>
    <w:rsid w:val="00424723"/>
    <w:rsid w:val="00475788"/>
    <w:rsid w:val="00485658"/>
    <w:rsid w:val="004C5EE3"/>
    <w:rsid w:val="00531685"/>
    <w:rsid w:val="005A7BCC"/>
    <w:rsid w:val="00653224"/>
    <w:rsid w:val="006D7363"/>
    <w:rsid w:val="007C5517"/>
    <w:rsid w:val="008478E8"/>
    <w:rsid w:val="008A1BC4"/>
    <w:rsid w:val="009007DD"/>
    <w:rsid w:val="00B42EE6"/>
    <w:rsid w:val="00B70188"/>
    <w:rsid w:val="00BB2E17"/>
    <w:rsid w:val="00CC5144"/>
    <w:rsid w:val="00D05700"/>
    <w:rsid w:val="00D14119"/>
    <w:rsid w:val="00D60D60"/>
    <w:rsid w:val="00D768AB"/>
    <w:rsid w:val="00DE72AB"/>
    <w:rsid w:val="00E4128B"/>
    <w:rsid w:val="00E90E12"/>
    <w:rsid w:val="00F1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7"/>
  </w:style>
  <w:style w:type="paragraph" w:styleId="3">
    <w:name w:val="heading 3"/>
    <w:basedOn w:val="a"/>
    <w:link w:val="30"/>
    <w:uiPriority w:val="9"/>
    <w:qFormat/>
    <w:rsid w:val="005A7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75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757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7B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5A7BC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3609-15D9-4E94-A19B-43432330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7621</Words>
  <Characters>43442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 мастер</dc:creator>
  <cp:keywords/>
  <dc:description/>
  <cp:lastModifiedBy>Дмитрий</cp:lastModifiedBy>
  <cp:revision>2</cp:revision>
  <cp:lastPrinted>2011-05-31T11:44:00Z</cp:lastPrinted>
  <dcterms:created xsi:type="dcterms:W3CDTF">2011-06-19T17:28:00Z</dcterms:created>
  <dcterms:modified xsi:type="dcterms:W3CDTF">2011-06-19T17:28:00Z</dcterms:modified>
</cp:coreProperties>
</file>